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38" w:rsidRDefault="001468E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160" w:right="1760"/>
        <w:rPr>
          <w:rFonts w:ascii="Times New Roman" w:hAnsi="Times New Roman" w:cs="Times New Roman"/>
          <w:sz w:val="18"/>
          <w:szCs w:val="18"/>
        </w:rPr>
      </w:pPr>
      <w:bookmarkStart w:id="0" w:name="page1"/>
      <w:bookmarkEnd w:id="0"/>
      <w:r w:rsidRPr="009F4438"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ED1A20" w:rsidRDefault="009F443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160" w:right="1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договору </w:t>
      </w:r>
      <w:r w:rsidR="001468E5" w:rsidRPr="009F4438">
        <w:rPr>
          <w:rFonts w:ascii="Times New Roman" w:hAnsi="Times New Roman" w:cs="Times New Roman"/>
          <w:sz w:val="18"/>
          <w:szCs w:val="18"/>
        </w:rPr>
        <w:t>от</w:t>
      </w:r>
    </w:p>
    <w:p w:rsidR="009F4438" w:rsidRPr="009F4438" w:rsidRDefault="009F4438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8160" w:right="1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№</w:t>
      </w:r>
    </w:p>
    <w:p w:rsidR="00ED1A20" w:rsidRPr="009F4438" w:rsidRDefault="009F44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5313045</wp:posOffset>
            </wp:positionH>
            <wp:positionV relativeFrom="paragraph">
              <wp:posOffset>8890</wp:posOffset>
            </wp:positionV>
            <wp:extent cx="1824355" cy="10795"/>
            <wp:effectExtent l="0" t="0" r="444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15154" w:rsidRDefault="001468E5" w:rsidP="000151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154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015154" w:rsidRPr="00015154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015154">
        <w:rPr>
          <w:rFonts w:ascii="Times New Roman" w:hAnsi="Times New Roman" w:cs="Times New Roman"/>
          <w:sz w:val="24"/>
          <w:szCs w:val="24"/>
        </w:rPr>
        <w:t>задолженности</w:t>
      </w:r>
      <w:r w:rsidR="00015154" w:rsidRPr="00015154">
        <w:rPr>
          <w:rFonts w:ascii="Times New Roman" w:hAnsi="Times New Roman" w:cs="Times New Roman"/>
          <w:sz w:val="24"/>
          <w:szCs w:val="24"/>
        </w:rPr>
        <w:t>*</w:t>
      </w:r>
      <w:r w:rsidRPr="00015154">
        <w:rPr>
          <w:rFonts w:ascii="Times New Roman" w:hAnsi="Times New Roman" w:cs="Times New Roman"/>
          <w:sz w:val="24"/>
          <w:szCs w:val="24"/>
        </w:rPr>
        <w:t xml:space="preserve"> по взносам на капитальный ремонт, </w:t>
      </w:r>
      <w:r w:rsidR="009F4438" w:rsidRPr="00015154">
        <w:rPr>
          <w:rFonts w:ascii="Times New Roman" w:hAnsi="Times New Roman" w:cs="Times New Roman"/>
          <w:sz w:val="24"/>
          <w:szCs w:val="24"/>
        </w:rPr>
        <w:t>пеням</w:t>
      </w:r>
      <w:r w:rsidRPr="00015154">
        <w:rPr>
          <w:rFonts w:ascii="Times New Roman" w:hAnsi="Times New Roman" w:cs="Times New Roman"/>
          <w:sz w:val="24"/>
          <w:szCs w:val="24"/>
        </w:rPr>
        <w:t xml:space="preserve"> за неуплату за ______________</w:t>
      </w:r>
    </w:p>
    <w:p w:rsidR="00ED1A20" w:rsidRPr="00015154" w:rsidRDefault="001468E5" w:rsidP="00015154">
      <w:pPr>
        <w:widowControl w:val="0"/>
        <w:autoSpaceDE w:val="0"/>
        <w:autoSpaceDN w:val="0"/>
        <w:adjustRightInd w:val="0"/>
        <w:spacing w:after="0" w:line="240" w:lineRule="auto"/>
        <w:ind w:left="9420" w:firstLine="660"/>
        <w:rPr>
          <w:rFonts w:ascii="Times New Roman" w:hAnsi="Times New Roman" w:cs="Times New Roman"/>
          <w:sz w:val="16"/>
          <w:szCs w:val="16"/>
        </w:rPr>
      </w:pPr>
      <w:r w:rsidRPr="00015154">
        <w:rPr>
          <w:rFonts w:ascii="Times New Roman" w:hAnsi="Times New Roman" w:cs="Times New Roman"/>
          <w:i/>
          <w:iCs/>
          <w:sz w:val="16"/>
          <w:szCs w:val="16"/>
        </w:rPr>
        <w:t>(указывается отчетный месяц)</w:t>
      </w:r>
    </w:p>
    <w:p w:rsidR="00ED1A20" w:rsidRPr="00015154" w:rsidRDefault="00ED1A2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579"/>
        <w:gridCol w:w="969"/>
        <w:gridCol w:w="2376"/>
        <w:gridCol w:w="1050"/>
        <w:gridCol w:w="1040"/>
        <w:gridCol w:w="1152"/>
        <w:gridCol w:w="2281"/>
        <w:gridCol w:w="1923"/>
      </w:tblGrid>
      <w:tr w:rsidR="00852985" w:rsidTr="00852985">
        <w:tc>
          <w:tcPr>
            <w:tcW w:w="529" w:type="dxa"/>
            <w:vMerge w:val="restart"/>
          </w:tcPr>
          <w:p w:rsidR="00852985" w:rsidRPr="00015154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79" w:type="dxa"/>
            <w:vMerge w:val="restart"/>
          </w:tcPr>
          <w:p w:rsidR="00852985" w:rsidRPr="00015154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69" w:type="dxa"/>
            <w:vMerge w:val="restart"/>
          </w:tcPr>
          <w:p w:rsidR="00852985" w:rsidRPr="00015154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лицевого счета</w:t>
            </w:r>
          </w:p>
        </w:tc>
        <w:tc>
          <w:tcPr>
            <w:tcW w:w="2376" w:type="dxa"/>
            <w:vMerge w:val="restart"/>
          </w:tcPr>
          <w:p w:rsidR="00852985" w:rsidRPr="00015154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Собственник лицевого счета</w:t>
            </w:r>
          </w:p>
        </w:tc>
        <w:tc>
          <w:tcPr>
            <w:tcW w:w="3242" w:type="dxa"/>
            <w:gridSpan w:val="3"/>
          </w:tcPr>
          <w:p w:rsidR="00852985" w:rsidRPr="00015154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задолженности на конец отчетного периода, руб.</w:t>
            </w:r>
          </w:p>
        </w:tc>
        <w:tc>
          <w:tcPr>
            <w:tcW w:w="2281" w:type="dxa"/>
            <w:vMerge w:val="restart"/>
          </w:tcPr>
          <w:p w:rsidR="00852985" w:rsidRPr="00015154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Период, за который образовалась задолженность (количество месяцев)</w:t>
            </w:r>
          </w:p>
        </w:tc>
        <w:tc>
          <w:tcPr>
            <w:tcW w:w="1923" w:type="dxa"/>
            <w:vMerge w:val="restart"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Начата ли работа по взысканию задолженности в судебном порядке (да/нет)</w:t>
            </w:r>
          </w:p>
        </w:tc>
      </w:tr>
      <w:tr w:rsidR="00852985" w:rsidTr="00852985">
        <w:tc>
          <w:tcPr>
            <w:tcW w:w="529" w:type="dxa"/>
            <w:vMerge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52985" w:rsidRP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985">
              <w:rPr>
                <w:rFonts w:ascii="Times New Roman" w:hAnsi="Times New Roman" w:cs="Times New Roman"/>
                <w:sz w:val="18"/>
                <w:szCs w:val="18"/>
              </w:rPr>
              <w:t xml:space="preserve">Всего, в </w:t>
            </w:r>
            <w:proofErr w:type="spellStart"/>
            <w:r w:rsidRPr="00852985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529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0" w:type="dxa"/>
          </w:tcPr>
          <w:p w:rsidR="00852985" w:rsidRP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985">
              <w:rPr>
                <w:rFonts w:ascii="Times New Roman" w:hAnsi="Times New Roman" w:cs="Times New Roman"/>
                <w:sz w:val="18"/>
                <w:szCs w:val="18"/>
              </w:rPr>
              <w:t>по взносам</w:t>
            </w:r>
          </w:p>
        </w:tc>
        <w:tc>
          <w:tcPr>
            <w:tcW w:w="1152" w:type="dxa"/>
          </w:tcPr>
          <w:p w:rsidR="00852985" w:rsidRP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985">
              <w:rPr>
                <w:rFonts w:ascii="Times New Roman" w:hAnsi="Times New Roman" w:cs="Times New Roman"/>
                <w:sz w:val="18"/>
                <w:szCs w:val="18"/>
              </w:rPr>
              <w:t>по пене</w:t>
            </w:r>
          </w:p>
        </w:tc>
        <w:tc>
          <w:tcPr>
            <w:tcW w:w="2281" w:type="dxa"/>
            <w:vMerge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852985" w:rsidRDefault="00852985" w:rsidP="0085298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85" w:rsidTr="00852985">
        <w:tc>
          <w:tcPr>
            <w:tcW w:w="529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79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9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0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81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23" w:type="dxa"/>
          </w:tcPr>
          <w:p w:rsidR="00852985" w:rsidRPr="00864FE0" w:rsidRDefault="00864FE0" w:rsidP="00864F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4F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52985" w:rsidTr="00852985">
        <w:tc>
          <w:tcPr>
            <w:tcW w:w="529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52985" w:rsidRDefault="0085298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20" w:rsidRDefault="00ED1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015154" w:rsidRDefault="00015154" w:rsidP="0001515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18"/>
          <w:szCs w:val="18"/>
        </w:rPr>
      </w:pPr>
      <w:r w:rsidRPr="00015154">
        <w:rPr>
          <w:rFonts w:ascii="Times New Roman" w:hAnsi="Times New Roman" w:cs="Times New Roman"/>
          <w:sz w:val="18"/>
          <w:szCs w:val="18"/>
        </w:rPr>
        <w:t>* - указываются сведения по лицевым счетам, имеющим на конец отчетного периода задолженность в сумме более 5000,00 рублей и/или сроком более 6 месяцев</w:t>
      </w:r>
    </w:p>
    <w:p w:rsidR="00015154" w:rsidRDefault="00015154" w:rsidP="0001515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0"/>
          <w:szCs w:val="20"/>
        </w:rPr>
      </w:pPr>
    </w:p>
    <w:p w:rsidR="00015154" w:rsidRPr="00015154" w:rsidRDefault="00015154" w:rsidP="0001515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C4E6161" wp14:editId="55FA9C1B">
            <wp:simplePos x="0" y="0"/>
            <wp:positionH relativeFrom="margin">
              <wp:align>left</wp:align>
            </wp:positionH>
            <wp:positionV relativeFrom="paragraph">
              <wp:posOffset>146249</wp:posOffset>
            </wp:positionV>
            <wp:extent cx="4749165" cy="107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20" w:rsidRPr="009F4438" w:rsidRDefault="001468E5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9F4438">
        <w:rPr>
          <w:rFonts w:ascii="Times New Roman" w:hAnsi="Times New Roman" w:cs="Times New Roman"/>
          <w:sz w:val="18"/>
          <w:szCs w:val="18"/>
        </w:rPr>
        <w:t>(указывается Ф.И.О., должность, дата, подпись, тел. должностного лица Агента)</w:t>
      </w: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9F4438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</w:t>
      </w:r>
      <w:r w:rsidR="001468E5" w:rsidRPr="009F4438">
        <w:rPr>
          <w:rFonts w:ascii="Times New Roman" w:hAnsi="Times New Roman" w:cs="Times New Roman"/>
          <w:b/>
          <w:bCs/>
          <w:sz w:val="18"/>
          <w:szCs w:val="18"/>
        </w:rPr>
        <w:t>ринципал</w:t>
      </w:r>
      <w:r w:rsidR="001468E5" w:rsidRPr="009F4438">
        <w:rPr>
          <w:rFonts w:ascii="Times New Roman" w:hAnsi="Times New Roman" w:cs="Times New Roman"/>
          <w:sz w:val="24"/>
          <w:szCs w:val="24"/>
        </w:rPr>
        <w:tab/>
      </w:r>
      <w:r w:rsidR="001468E5" w:rsidRPr="009F4438">
        <w:rPr>
          <w:rFonts w:ascii="Times New Roman" w:hAnsi="Times New Roman" w:cs="Times New Roman"/>
          <w:b/>
          <w:bCs/>
          <w:sz w:val="18"/>
          <w:szCs w:val="18"/>
        </w:rPr>
        <w:t>Агент:</w:t>
      </w: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1468E5">
      <w:pPr>
        <w:widowControl w:val="0"/>
        <w:autoSpaceDE w:val="0"/>
        <w:autoSpaceDN w:val="0"/>
        <w:adjustRightInd w:val="0"/>
        <w:spacing w:after="0" w:line="239" w:lineRule="auto"/>
        <w:ind w:left="11060"/>
        <w:rPr>
          <w:rFonts w:ascii="Times New Roman" w:hAnsi="Times New Roman" w:cs="Times New Roman"/>
          <w:sz w:val="24"/>
          <w:szCs w:val="24"/>
        </w:rPr>
      </w:pPr>
      <w:r w:rsidRPr="009F4438">
        <w:rPr>
          <w:rFonts w:ascii="Times New Roman" w:hAnsi="Times New Roman" w:cs="Times New Roman"/>
          <w:sz w:val="18"/>
          <w:szCs w:val="18"/>
        </w:rPr>
        <w:t>/</w:t>
      </w:r>
    </w:p>
    <w:p w:rsidR="00ED1A20" w:rsidRPr="009F4438" w:rsidRDefault="009F44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A20" w:rsidRPr="009F4438" w:rsidSect="00015154">
          <w:pgSz w:w="16840" w:h="11906" w:orient="landscape"/>
          <w:pgMar w:top="1147" w:right="1531" w:bottom="895" w:left="2360" w:header="720" w:footer="720" w:gutter="0"/>
          <w:cols w:space="720" w:equalWidth="0">
            <w:col w:w="12909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14605</wp:posOffset>
            </wp:positionV>
            <wp:extent cx="1629410" cy="10795"/>
            <wp:effectExtent l="0" t="0" r="889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5855335</wp:posOffset>
            </wp:positionH>
            <wp:positionV relativeFrom="paragraph">
              <wp:posOffset>14605</wp:posOffset>
            </wp:positionV>
            <wp:extent cx="1824355" cy="10795"/>
            <wp:effectExtent l="0" t="0" r="4445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ED1A20" w:rsidRPr="009F4438" w:rsidRDefault="001468E5">
      <w:pPr>
        <w:widowControl w:val="0"/>
        <w:tabs>
          <w:tab w:val="left" w:pos="9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438">
        <w:rPr>
          <w:rFonts w:ascii="Times New Roman" w:hAnsi="Times New Roman" w:cs="Times New Roman"/>
          <w:sz w:val="18"/>
          <w:szCs w:val="18"/>
        </w:rPr>
        <w:t>М.П.</w:t>
      </w:r>
      <w:r w:rsidRPr="009F4438">
        <w:rPr>
          <w:rFonts w:ascii="Times New Roman" w:hAnsi="Times New Roman" w:cs="Times New Roman"/>
          <w:sz w:val="24"/>
          <w:szCs w:val="24"/>
        </w:rPr>
        <w:tab/>
      </w:r>
      <w:r w:rsidRPr="009F4438">
        <w:rPr>
          <w:rFonts w:ascii="Times New Roman" w:hAnsi="Times New Roman" w:cs="Times New Roman"/>
          <w:sz w:val="17"/>
          <w:szCs w:val="17"/>
        </w:rPr>
        <w:t>М.П.</w:t>
      </w:r>
    </w:p>
    <w:p w:rsidR="00ED1A20" w:rsidRPr="009F4438" w:rsidRDefault="00ED1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1A20" w:rsidRPr="009F4438">
      <w:type w:val="continuous"/>
      <w:pgSz w:w="16840" w:h="11906" w:orient="landscape"/>
      <w:pgMar w:top="1147" w:right="4840" w:bottom="895" w:left="240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D17E2"/>
    <w:multiLevelType w:val="hybridMultilevel"/>
    <w:tmpl w:val="DF404664"/>
    <w:lvl w:ilvl="0" w:tplc="76C004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E5"/>
    <w:rsid w:val="00015154"/>
    <w:rsid w:val="001468E5"/>
    <w:rsid w:val="00452C2E"/>
    <w:rsid w:val="00852985"/>
    <w:rsid w:val="00864FE0"/>
    <w:rsid w:val="009F4438"/>
    <w:rsid w:val="00E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FB1452-9F31-40CC-A66A-34943994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54"/>
    <w:pPr>
      <w:ind w:left="720"/>
      <w:contextualSpacing/>
    </w:pPr>
  </w:style>
  <w:style w:type="table" w:styleId="a4">
    <w:name w:val="Table Grid"/>
    <w:basedOn w:val="a1"/>
    <w:uiPriority w:val="59"/>
    <w:rsid w:val="000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Gagarina</dc:creator>
  <cp:lastModifiedBy>Ira</cp:lastModifiedBy>
  <cp:revision>5</cp:revision>
  <cp:lastPrinted>2016-08-12T10:37:00Z</cp:lastPrinted>
  <dcterms:created xsi:type="dcterms:W3CDTF">2016-08-12T08:09:00Z</dcterms:created>
  <dcterms:modified xsi:type="dcterms:W3CDTF">2016-08-12T10:37:00Z</dcterms:modified>
</cp:coreProperties>
</file>